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53" w:rsidRDefault="00CD7B53">
      <w:pPr>
        <w:rPr>
          <w:rFonts w:hint="eastAsia"/>
        </w:rPr>
      </w:pPr>
    </w:p>
    <w:p w:rsidR="00C71384" w:rsidRDefault="00C71384">
      <w:pPr>
        <w:rPr>
          <w:rFonts w:hint="eastAsia"/>
        </w:rPr>
      </w:pPr>
    </w:p>
    <w:p w:rsidR="00C71384" w:rsidRPr="00C71384" w:rsidRDefault="00C71384" w:rsidP="00C71384">
      <w:pPr>
        <w:jc w:val="center"/>
        <w:rPr>
          <w:rFonts w:hint="eastAsia"/>
          <w:b/>
          <w:sz w:val="40"/>
        </w:rPr>
      </w:pPr>
      <w:r w:rsidRPr="00C71384">
        <w:rPr>
          <w:rFonts w:hint="eastAsia"/>
          <w:b/>
          <w:sz w:val="40"/>
        </w:rPr>
        <w:t>潮州市审计局信息公开指南流程图</w:t>
      </w:r>
      <w:bookmarkStart w:id="0" w:name="_GoBack"/>
      <w:bookmarkEnd w:id="0"/>
    </w:p>
    <w:p w:rsidR="00C71384" w:rsidRPr="00C71384" w:rsidRDefault="00C71384" w:rsidP="00C71384">
      <w:pPr>
        <w:jc w:val="center"/>
        <w:rPr>
          <w:rFonts w:hint="eastAsia"/>
          <w:b/>
          <w:sz w:val="36"/>
        </w:rPr>
      </w:pPr>
    </w:p>
    <w:p w:rsidR="00C71384" w:rsidRDefault="00C71384">
      <w:r>
        <w:rPr>
          <w:noProof/>
        </w:rPr>
        <w:drawing>
          <wp:inline distT="0" distB="0" distL="0" distR="0">
            <wp:extent cx="5274310" cy="61741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政府信息公开流程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42" w:rsidRDefault="00633642" w:rsidP="00C71384">
      <w:r>
        <w:separator/>
      </w:r>
    </w:p>
  </w:endnote>
  <w:endnote w:type="continuationSeparator" w:id="0">
    <w:p w:rsidR="00633642" w:rsidRDefault="00633642" w:rsidP="00C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42" w:rsidRDefault="00633642" w:rsidP="00C71384">
      <w:r>
        <w:separator/>
      </w:r>
    </w:p>
  </w:footnote>
  <w:footnote w:type="continuationSeparator" w:id="0">
    <w:p w:rsidR="00633642" w:rsidRDefault="00633642" w:rsidP="00C7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7A"/>
    <w:rsid w:val="00395B7A"/>
    <w:rsid w:val="00633642"/>
    <w:rsid w:val="00C71384"/>
    <w:rsid w:val="00C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3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3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3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3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3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215D-4739-4405-BB02-8BE4EF7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林伟仕</dc:creator>
  <cp:keywords/>
  <dc:description/>
  <cp:lastModifiedBy>林伟仕</cp:lastModifiedBy>
  <cp:revision>2</cp:revision>
  <cp:lastPrinted>2022-04-18T01:36:00Z</cp:lastPrinted>
  <dcterms:created xsi:type="dcterms:W3CDTF">2022-04-18T01:34:00Z</dcterms:created>
  <dcterms:modified xsi:type="dcterms:W3CDTF">2022-04-18T01:36:00Z</dcterms:modified>
</cp:coreProperties>
</file>